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B078" w14:textId="3F813A67" w:rsidR="001C621D" w:rsidRDefault="00584D2C" w:rsidP="00D32DF8">
      <w:pPr>
        <w:pStyle w:val="Heading2"/>
      </w:pPr>
      <w:bookmarkStart w:id="0" w:name="_Toc201655571"/>
      <w:bookmarkStart w:id="1" w:name="_Toc526416801"/>
      <w:r>
        <w:t>C</w:t>
      </w:r>
      <w:r w:rsidR="0038332F">
        <w:t>ase report c</w:t>
      </w:r>
      <w:r w:rsidR="0038332F" w:rsidRPr="00F20C4B">
        <w:t xml:space="preserve">over </w:t>
      </w:r>
      <w:r w:rsidR="0038332F">
        <w:t>s</w:t>
      </w:r>
      <w:r w:rsidR="0038332F" w:rsidRPr="00F20C4B">
        <w:t>heet</w:t>
      </w:r>
      <w:r w:rsidR="0038332F">
        <w:t xml:space="preserve"> – </w:t>
      </w:r>
      <w:r w:rsidR="00D706C2">
        <w:t xml:space="preserve">Advanced Training in </w:t>
      </w:r>
      <w:bookmarkEnd w:id="0"/>
      <w:bookmarkEnd w:id="1"/>
      <w:r w:rsidR="00F13028">
        <w:t>Rehabilitation Medicine (adult)</w:t>
      </w:r>
    </w:p>
    <w:p w14:paraId="3BE1C77D" w14:textId="77777777" w:rsidR="00D06A0E" w:rsidRPr="0055650D" w:rsidRDefault="00D06A0E" w:rsidP="00D06A0E">
      <w:pPr>
        <w:rPr>
          <w:sz w:val="18"/>
          <w:szCs w:val="18"/>
        </w:rPr>
      </w:pPr>
      <w:r w:rsidRPr="0055650D">
        <w:rPr>
          <w:sz w:val="18"/>
          <w:szCs w:val="18"/>
        </w:rPr>
        <w:t xml:space="preserve">This coversheet must be completed by a trainee and submitted with their completed case report to a rotation supervisor. </w:t>
      </w:r>
    </w:p>
    <w:p w14:paraId="5FAED5C2" w14:textId="77777777" w:rsidR="00D06A0E" w:rsidRPr="0055650D" w:rsidRDefault="00D06A0E" w:rsidP="00D06A0E">
      <w:pPr>
        <w:spacing w:before="0" w:after="0" w:line="240" w:lineRule="auto"/>
        <w:rPr>
          <w:sz w:val="18"/>
          <w:szCs w:val="18"/>
        </w:rPr>
      </w:pPr>
      <w:r w:rsidRPr="0055650D">
        <w:rPr>
          <w:b/>
          <w:bCs/>
          <w:sz w:val="18"/>
          <w:szCs w:val="18"/>
        </w:rPr>
        <w:t>Instructions for trainees</w:t>
      </w:r>
    </w:p>
    <w:p w14:paraId="514B5B07" w14:textId="77777777" w:rsidR="00D06A0E" w:rsidRPr="0055650D" w:rsidRDefault="00D06A0E" w:rsidP="00D06A0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55650D">
        <w:rPr>
          <w:sz w:val="18"/>
          <w:szCs w:val="18"/>
        </w:rPr>
        <w:t>Download the case report coversheet and template.</w:t>
      </w:r>
    </w:p>
    <w:p w14:paraId="52EFF66E" w14:textId="77777777" w:rsidR="00D06A0E" w:rsidRPr="0055650D" w:rsidRDefault="00D06A0E" w:rsidP="00D06A0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55650D">
        <w:rPr>
          <w:sz w:val="18"/>
          <w:szCs w:val="18"/>
        </w:rPr>
        <w:t>Save a local copy and complete the relevant fields.</w:t>
      </w:r>
    </w:p>
    <w:p w14:paraId="5ACDC076" w14:textId="79EED35B" w:rsidR="00D06A0E" w:rsidRPr="0055650D" w:rsidRDefault="00D06A0E" w:rsidP="00D06A0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55650D">
        <w:rPr>
          <w:sz w:val="18"/>
          <w:szCs w:val="18"/>
        </w:rPr>
        <w:t xml:space="preserve">Login to your </w:t>
      </w:r>
      <w:hyperlink r:id="rId11" w:history="1">
        <w:r w:rsidRPr="0055650D">
          <w:rPr>
            <w:rStyle w:val="Hyperlink"/>
            <w:sz w:val="18"/>
            <w:szCs w:val="18"/>
          </w:rPr>
          <w:t>TMP account</w:t>
        </w:r>
      </w:hyperlink>
      <w:r w:rsidRPr="0055650D">
        <w:rPr>
          <w:sz w:val="18"/>
          <w:szCs w:val="18"/>
        </w:rPr>
        <w:t xml:space="preserve"> and upload the completed case report. </w:t>
      </w:r>
    </w:p>
    <w:p w14:paraId="1E56077D" w14:textId="7D1BDC67" w:rsidR="00941631" w:rsidRPr="0055650D" w:rsidRDefault="00D06A0E" w:rsidP="00941631">
      <w:pPr>
        <w:rPr>
          <w:sz w:val="18"/>
          <w:szCs w:val="18"/>
        </w:rPr>
      </w:pPr>
      <w:r w:rsidRPr="0055650D">
        <w:rPr>
          <w:sz w:val="18"/>
          <w:szCs w:val="18"/>
        </w:rPr>
        <w:t xml:space="preserve">Refer to the </w:t>
      </w:r>
      <w:hyperlink r:id="rId12" w:history="1">
        <w:r w:rsidRPr="0055650D">
          <w:rPr>
            <w:rStyle w:val="Hyperlink"/>
            <w:sz w:val="18"/>
            <w:szCs w:val="18"/>
          </w:rPr>
          <w:t>learning, teaching and assessment programs</w:t>
        </w:r>
      </w:hyperlink>
      <w:r w:rsidRPr="0055650D">
        <w:rPr>
          <w:sz w:val="18"/>
          <w:szCs w:val="18"/>
        </w:rPr>
        <w:t xml:space="preserve"> and </w:t>
      </w:r>
      <w:hyperlink r:id="rId13" w:history="1">
        <w:r w:rsidRPr="0055650D">
          <w:rPr>
            <w:rStyle w:val="Hyperlink"/>
            <w:sz w:val="18"/>
            <w:szCs w:val="18"/>
          </w:rPr>
          <w:t>TMP instructions</w:t>
        </w:r>
      </w:hyperlink>
      <w:r w:rsidRPr="0055650D">
        <w:rPr>
          <w:sz w:val="18"/>
          <w:szCs w:val="18"/>
        </w:rPr>
        <w:t xml:space="preserve">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7E30" w14:paraId="5F35CE21" w14:textId="77777777">
        <w:tc>
          <w:tcPr>
            <w:tcW w:w="9016" w:type="dxa"/>
          </w:tcPr>
          <w:tbl>
            <w:tblPr>
              <w:tblW w:w="8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473"/>
              <w:gridCol w:w="1588"/>
              <w:gridCol w:w="545"/>
              <w:gridCol w:w="3589"/>
            </w:tblGrid>
            <w:tr w:rsidR="00757E30" w:rsidRPr="00F20C4B" w14:paraId="47CA35BB" w14:textId="77777777">
              <w:trPr>
                <w:trHeight w:val="492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1209658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>Name of Trainee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469C2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D90869E" w14:textId="7777777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7C2352" w14:textId="77777777" w:rsidR="00757E30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Trainee MIN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3D934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9809721" w14:textId="7777777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89365D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Phase of training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754E5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25EEF613" w14:textId="77777777">
              <w:trPr>
                <w:trHeight w:hRule="exact" w:val="174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2A0D6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50EF08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562D98A5" w14:textId="77777777">
              <w:trPr>
                <w:trHeight w:val="492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B630D98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>Name of Supervisor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D6022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7A2D7B20" w14:textId="77777777">
              <w:trPr>
                <w:trHeight w:hRule="exact" w:val="174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5D6CC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4E2D52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4530EE6E" w14:textId="7777777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DD980BF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 xml:space="preserve">Title of </w:t>
                  </w:r>
                  <w:r>
                    <w:rPr>
                      <w:b/>
                      <w:lang w:val="en-US"/>
                    </w:rPr>
                    <w:t>case report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CFE9F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360770E6" w14:textId="77777777" w:rsidTr="00757E30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37D58B" w14:textId="77777777" w:rsidR="00757E30" w:rsidRPr="00F20C4B" w:rsidRDefault="00757E30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Submission type</w:t>
                  </w:r>
                </w:p>
              </w:tc>
              <w:sdt>
                <w:sdtPr>
                  <w:rPr>
                    <w:b/>
                    <w:lang w:val="en-US"/>
                  </w:rPr>
                  <w:id w:val="-208576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14:paraId="5607F855" w14:textId="2A1F8273" w:rsidR="00757E30" w:rsidRPr="00F20C4B" w:rsidRDefault="00757E30">
                      <w:pPr>
                        <w:spacing w:before="0"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CEAF9F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Submission</w:t>
                  </w:r>
                </w:p>
              </w:tc>
              <w:sdt>
                <w:sdtPr>
                  <w:rPr>
                    <w:b/>
                    <w:bCs/>
                  </w:rPr>
                  <w:id w:val="33158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5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634246E" w14:textId="7A72CD89" w:rsidR="00757E30" w:rsidRPr="005F2868" w:rsidRDefault="00854E62" w:rsidP="00757E30">
                      <w:pPr>
                        <w:spacing w:before="0"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6563F" w14:textId="72C4029A" w:rsidR="00757E30" w:rsidRPr="005F2868" w:rsidRDefault="00757E30" w:rsidP="00757E30">
                  <w:pPr>
                    <w:spacing w:before="0" w:after="200"/>
                  </w:pPr>
                  <w:r w:rsidRPr="005F2868">
                    <w:rPr>
                      <w:b/>
                      <w:bCs/>
                    </w:rPr>
                    <w:t>Resubmission</w:t>
                  </w:r>
                </w:p>
              </w:tc>
            </w:tr>
          </w:tbl>
          <w:p w14:paraId="5683025E" w14:textId="77777777" w:rsidR="00757E30" w:rsidRPr="00C939FA" w:rsidRDefault="00757E30">
            <w:pPr>
              <w:spacing w:before="0" w:after="200" w:line="276" w:lineRule="auto"/>
              <w:rPr>
                <w:bCs/>
                <w:sz w:val="20"/>
                <w:szCs w:val="20"/>
                <w:lang w:val="en-US"/>
              </w:rPr>
            </w:pPr>
            <w:r w:rsidRPr="00C939FA">
              <w:rPr>
                <w:b/>
                <w:sz w:val="20"/>
                <w:szCs w:val="20"/>
                <w:lang w:val="en-US"/>
              </w:rPr>
              <w:t xml:space="preserve">Learning goal/s related to this case report </w:t>
            </w:r>
            <w:r w:rsidRPr="00C939FA">
              <w:rPr>
                <w:bCs/>
                <w:i/>
                <w:iCs/>
                <w:sz w:val="20"/>
                <w:szCs w:val="20"/>
                <w:lang w:val="en-US"/>
              </w:rPr>
              <w:t>(tick as many as required)</w:t>
            </w:r>
            <w:r w:rsidRPr="00C939FA">
              <w:rPr>
                <w:bCs/>
                <w:sz w:val="20"/>
                <w:szCs w:val="20"/>
                <w:lang w:val="en-US"/>
              </w:rPr>
              <w:t>:</w:t>
            </w:r>
          </w:p>
          <w:p w14:paraId="7AFEAFAE" w14:textId="77777777" w:rsidR="00757E30" w:rsidRPr="00683CA0" w:rsidRDefault="00757E30" w:rsidP="00683CA0">
            <w:pPr>
              <w:spacing w:before="60" w:after="60" w:line="276" w:lineRule="auto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683CA0">
              <w:rPr>
                <w:bCs/>
                <w:i/>
                <w:iCs/>
                <w:sz w:val="16"/>
                <w:szCs w:val="16"/>
                <w:lang w:val="en-US"/>
              </w:rPr>
              <w:t>Select the learning goal/s that best outline what skills and knowledge are demonstrated in the case report. This could include novel aspects of a patient condition (i.e. specific knowledge guide), or a comprehensive review of a complex medical history (i.e. clinical assessment and management).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1733"/>
              <w:gridCol w:w="507"/>
              <w:gridCol w:w="1673"/>
              <w:gridCol w:w="442"/>
              <w:gridCol w:w="1813"/>
              <w:gridCol w:w="397"/>
              <w:gridCol w:w="1796"/>
            </w:tblGrid>
            <w:tr w:rsidR="00757E30" w:rsidRPr="007E7480" w14:paraId="6CF23D5B" w14:textId="77777777" w:rsidTr="00C71E17">
              <w:tc>
                <w:tcPr>
                  <w:tcW w:w="8800" w:type="dxa"/>
                  <w:gridSpan w:val="8"/>
                  <w:shd w:val="clear" w:color="auto" w:fill="C69214"/>
                </w:tcPr>
                <w:p w14:paraId="17A696C2" w14:textId="77777777" w:rsidR="00757E30" w:rsidRPr="007E7480" w:rsidRDefault="00757E30" w:rsidP="00683CA0">
                  <w:pPr>
                    <w:spacing w:before="0" w:after="20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F82625">
                    <w:rPr>
                      <w:rFonts w:cs="Arial"/>
                      <w:b/>
                      <w:color w:val="384967"/>
                      <w:sz w:val="20"/>
                      <w:szCs w:val="20"/>
                      <w:lang w:val="en-US"/>
                    </w:rPr>
                    <w:t>Professional behavior (competencies learning goal)</w:t>
                  </w:r>
                </w:p>
              </w:tc>
            </w:tr>
            <w:tr w:rsidR="00757E30" w:rsidRPr="007E7480" w14:paraId="2015DCB8" w14:textId="77777777" w:rsidTr="00AD2F17">
              <w:trPr>
                <w:trHeight w:val="498"/>
              </w:trPr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024240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428C4B2" w14:textId="412444AC" w:rsidR="00757E30" w:rsidRPr="00683CA0" w:rsidRDefault="00297C63" w:rsidP="00297C63">
                      <w:pPr>
                        <w:spacing w:before="0" w:after="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4B0EA539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sz w:val="18"/>
                      <w:szCs w:val="18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Medical expertise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64280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7" w:type="dxa"/>
                    </w:tcPr>
                    <w:p w14:paraId="0BE55D44" w14:textId="5AE954C3" w:rsidR="00757E30" w:rsidRPr="00683CA0" w:rsidRDefault="00854E62" w:rsidP="00297C63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73" w:type="dxa"/>
                </w:tcPr>
                <w:p w14:paraId="7937C035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Quality and safety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-1985308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2" w:type="dxa"/>
                    </w:tcPr>
                    <w:p w14:paraId="6AD5AE88" w14:textId="77777777" w:rsidR="00757E30" w:rsidRPr="007E7480" w:rsidRDefault="00757E30" w:rsidP="00297C63">
                      <w:pPr>
                        <w:spacing w:before="0" w:after="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3" w:type="dxa"/>
                </w:tcPr>
                <w:p w14:paraId="22958C39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Research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81854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E312113" w14:textId="77777777" w:rsidR="00757E30" w:rsidRPr="00683CA0" w:rsidRDefault="00757E30" w:rsidP="00297C63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96" w:type="dxa"/>
                </w:tcPr>
                <w:p w14:paraId="1DCEC2DA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Ethics and professional behaviour</w:t>
                  </w:r>
                </w:p>
              </w:tc>
            </w:tr>
            <w:tr w:rsidR="00757E30" w:rsidRPr="007E7480" w14:paraId="1938E185" w14:textId="77777777" w:rsidTr="00AD2F1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57094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01C1492D" w14:textId="77777777" w:rsidR="00757E30" w:rsidRPr="00683CA0" w:rsidRDefault="00757E30" w:rsidP="00297C63">
                      <w:pPr>
                        <w:spacing w:before="0" w:after="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6F20FE04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Judgement and decision making</w:t>
                  </w:r>
                </w:p>
              </w:tc>
              <w:tc>
                <w:tcPr>
                  <w:tcW w:w="507" w:type="dxa"/>
                </w:tcPr>
                <w:p w14:paraId="5FBDC1E9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73" w:type="dxa"/>
                </w:tcPr>
                <w:p w14:paraId="0DC4EC20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</w:tcPr>
                <w:p w14:paraId="56A3515A" w14:textId="77777777" w:rsidR="00757E30" w:rsidRPr="007E7480" w:rsidRDefault="00757E30" w:rsidP="00297C63">
                  <w:pPr>
                    <w:spacing w:before="0" w:after="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13" w:type="dxa"/>
                </w:tcPr>
                <w:p w14:paraId="5274DFB5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97" w:type="dxa"/>
                </w:tcPr>
                <w:p w14:paraId="68B6FFD0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96" w:type="dxa"/>
                </w:tcPr>
                <w:p w14:paraId="4F80BF54" w14:textId="77777777" w:rsidR="00757E30" w:rsidRPr="00683CA0" w:rsidRDefault="00757E30" w:rsidP="00297C63">
                  <w:pPr>
                    <w:spacing w:before="0" w:after="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57E30" w:rsidRPr="007E7480" w14:paraId="795DDBA8" w14:textId="77777777" w:rsidTr="00AD2F17">
              <w:tc>
                <w:tcPr>
                  <w:tcW w:w="8800" w:type="dxa"/>
                  <w:gridSpan w:val="8"/>
                  <w:shd w:val="clear" w:color="auto" w:fill="384967"/>
                </w:tcPr>
                <w:p w14:paraId="3630634A" w14:textId="77777777" w:rsidR="00757E30" w:rsidRPr="00683CA0" w:rsidRDefault="00757E30">
                  <w:pPr>
                    <w:spacing w:before="0" w:after="20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EPA learning goals </w:t>
                  </w:r>
                </w:p>
              </w:tc>
            </w:tr>
            <w:tr w:rsidR="00AD2F17" w:rsidRPr="007E7480" w14:paraId="67AE06CB" w14:textId="77777777" w:rsidTr="00AD2F1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310215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0C0AAB4" w14:textId="77777777" w:rsidR="00AD2F17" w:rsidRPr="00683CA0" w:rsidRDefault="00AD2F17" w:rsidP="00C71E17">
                      <w:pPr>
                        <w:spacing w:before="0" w:after="20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13" w:type="dxa"/>
                  <w:gridSpan w:val="3"/>
                </w:tcPr>
                <w:p w14:paraId="2E20D722" w14:textId="4A23C32A" w:rsidR="00AD2F17" w:rsidRPr="00683CA0" w:rsidRDefault="00AD2F17" w:rsidP="00C71E17">
                  <w:pPr>
                    <w:spacing w:before="0" w:after="20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Clinical assessment and management of function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2071066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2" w:type="dxa"/>
                    </w:tcPr>
                    <w:p w14:paraId="39393AF0" w14:textId="5047C9EF" w:rsidR="00AD2F17" w:rsidRPr="00683CA0" w:rsidRDefault="00AD2F17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3" w:type="dxa"/>
                </w:tcPr>
                <w:p w14:paraId="0758AB46" w14:textId="36166577" w:rsidR="00AD2F17" w:rsidRPr="00683CA0" w:rsidRDefault="00AD2F17" w:rsidP="00C71E17">
                  <w:pPr>
                    <w:spacing w:before="0" w:after="20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Longitudinal care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515421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3A8DB91" w14:textId="3BDDA09B" w:rsidR="00AD2F17" w:rsidRPr="00683CA0" w:rsidRDefault="00AD2F17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96" w:type="dxa"/>
                </w:tcPr>
                <w:p w14:paraId="7923A641" w14:textId="75FE1E04" w:rsidR="00AD2F17" w:rsidRPr="00683CA0" w:rsidRDefault="00AD2F17" w:rsidP="00C71E17">
                  <w:pPr>
                    <w:spacing w:before="0" w:after="20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Procedures</w:t>
                  </w:r>
                </w:p>
              </w:tc>
            </w:tr>
            <w:tr w:rsidR="00C71E17" w:rsidRPr="007E7480" w14:paraId="6E3BC22E" w14:textId="77777777" w:rsidTr="00AD2F17">
              <w:tc>
                <w:tcPr>
                  <w:tcW w:w="8800" w:type="dxa"/>
                  <w:gridSpan w:val="8"/>
                  <w:shd w:val="clear" w:color="auto" w:fill="384967"/>
                </w:tcPr>
                <w:p w14:paraId="078AADD7" w14:textId="77777777" w:rsidR="00C71E17" w:rsidRPr="00683CA0" w:rsidRDefault="00C71E17" w:rsidP="00C71E17">
                  <w:pPr>
                    <w:tabs>
                      <w:tab w:val="left" w:pos="675"/>
                    </w:tabs>
                    <w:spacing w:before="0" w:after="200"/>
                    <w:rPr>
                      <w:rFonts w:cs="Arial"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Knowledge learning goals</w:t>
                  </w:r>
                </w:p>
              </w:tc>
            </w:tr>
            <w:tr w:rsidR="00C71E17" w:rsidRPr="007E7480" w14:paraId="27D29411" w14:textId="77777777" w:rsidTr="00AD2F1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574661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05955DF1" w14:textId="77777777" w:rsidR="00C71E17" w:rsidRPr="00683CA0" w:rsidRDefault="00C71E17" w:rsidP="00C71E17">
                      <w:pPr>
                        <w:spacing w:before="0" w:after="20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4E41AA83" w14:textId="52056C1B" w:rsidR="00C71E17" w:rsidRPr="00683CA0" w:rsidRDefault="00C71E17" w:rsidP="00C71E17">
                  <w:pPr>
                    <w:spacing w:before="0" w:after="20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Traumatic brain injury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097312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7" w:type="dxa"/>
                    </w:tcPr>
                    <w:p w14:paraId="483733C3" w14:textId="77777777" w:rsidR="00C71E17" w:rsidRPr="00683CA0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73" w:type="dxa"/>
                </w:tcPr>
                <w:p w14:paraId="08C9A752" w14:textId="19B8C235" w:rsidR="00C71E17" w:rsidRPr="00683CA0" w:rsidRDefault="007E1689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Stroke management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21398343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2" w:type="dxa"/>
                    </w:tcPr>
                    <w:p w14:paraId="3B24A259" w14:textId="77777777" w:rsidR="00C71E17" w:rsidRPr="007E7480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3" w:type="dxa"/>
                </w:tcPr>
                <w:p w14:paraId="0774F498" w14:textId="4100F802" w:rsidR="00C71E17" w:rsidRPr="00683CA0" w:rsidRDefault="00E94991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Neurological conditions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083051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CD830E7" w14:textId="77777777" w:rsidR="00C71E17" w:rsidRPr="007F6F19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F6F19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96" w:type="dxa"/>
                </w:tcPr>
                <w:p w14:paraId="7CD8E4E8" w14:textId="3CC3D67A" w:rsidR="00C71E17" w:rsidRPr="007F6F19" w:rsidRDefault="005E2178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7F6F19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Spinal cord dysfunction</w:t>
                  </w:r>
                </w:p>
              </w:tc>
            </w:tr>
            <w:tr w:rsidR="00C71E17" w:rsidRPr="007E7480" w14:paraId="6D28492C" w14:textId="77777777" w:rsidTr="00AD2F1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237061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4870659" w14:textId="77777777" w:rsidR="00C71E17" w:rsidRPr="00683CA0" w:rsidRDefault="00C71E17" w:rsidP="00C71E17">
                      <w:pPr>
                        <w:spacing w:before="0" w:after="20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5B0B6AAF" w14:textId="4F7D750E" w:rsidR="00C71E17" w:rsidRPr="00683CA0" w:rsidRDefault="005E2178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Amputation of limb and prosthetics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27522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7" w:type="dxa"/>
                    </w:tcPr>
                    <w:p w14:paraId="60089A0F" w14:textId="77777777" w:rsidR="00C71E17" w:rsidRPr="00683CA0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73" w:type="dxa"/>
                </w:tcPr>
                <w:p w14:paraId="450B0D29" w14:textId="7B459081" w:rsidR="00C71E17" w:rsidRPr="00683CA0" w:rsidRDefault="002254A0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Musculoskeletal conditions 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1664124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2" w:type="dxa"/>
                    </w:tcPr>
                    <w:p w14:paraId="5404C452" w14:textId="77777777" w:rsidR="00C71E17" w:rsidRPr="007E7480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3" w:type="dxa"/>
                </w:tcPr>
                <w:p w14:paraId="55EC633E" w14:textId="0A4F724F" w:rsidR="00C71E17" w:rsidRPr="00683CA0" w:rsidRDefault="002254A0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Cardiac and respiratory conditions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7424106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8A8191D" w14:textId="5F82423D" w:rsidR="00C71E17" w:rsidRPr="007F6F19" w:rsidRDefault="004D1293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F6F19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96" w:type="dxa"/>
                </w:tcPr>
                <w:p w14:paraId="13D85457" w14:textId="4700632A" w:rsidR="00C71E17" w:rsidRPr="007F6F19" w:rsidRDefault="006C6927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7F6F19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Adults with disabilities arising in childhood </w:t>
                  </w:r>
                </w:p>
              </w:tc>
            </w:tr>
            <w:tr w:rsidR="00C71E17" w:rsidRPr="007E7480" w14:paraId="678C087D" w14:textId="77777777" w:rsidTr="00AD2F1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97389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D8C0656" w14:textId="77777777" w:rsidR="00C71E17" w:rsidRPr="00683CA0" w:rsidRDefault="00C71E17" w:rsidP="00C71E17">
                      <w:pPr>
                        <w:spacing w:before="0" w:after="20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3FDBD3B4" w14:textId="047CD78C" w:rsidR="00C71E17" w:rsidRPr="00683CA0" w:rsidRDefault="006C6927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Rehabilitation of older people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351954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7" w:type="dxa"/>
                    </w:tcPr>
                    <w:p w14:paraId="6F557EA6" w14:textId="25D443AF" w:rsidR="00C71E17" w:rsidRPr="00683CA0" w:rsidRDefault="002254A0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73" w:type="dxa"/>
                </w:tcPr>
                <w:p w14:paraId="3DE8937A" w14:textId="3F8F5A03" w:rsidR="00C71E17" w:rsidRPr="00683CA0" w:rsidRDefault="004D1293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Rehabilitation of other specific conditions 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-10559312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2" w:type="dxa"/>
                    </w:tcPr>
                    <w:p w14:paraId="1E6E7BD3" w14:textId="77777777" w:rsidR="00C71E17" w:rsidRPr="007E7480" w:rsidRDefault="00C71E17" w:rsidP="00C71E17">
                      <w:pPr>
                        <w:spacing w:before="0" w:after="20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3" w:type="dxa"/>
                </w:tcPr>
                <w:p w14:paraId="0F911297" w14:textId="19DA3972" w:rsidR="00C71E17" w:rsidRPr="00683CA0" w:rsidRDefault="004D1293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Pain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45119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B82E287" w14:textId="06E62192" w:rsidR="00C71E17" w:rsidRPr="007F6F19" w:rsidRDefault="004D1293" w:rsidP="00C71E17">
                      <w:pPr>
                        <w:spacing w:before="0" w:after="20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F6F19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96" w:type="dxa"/>
                </w:tcPr>
                <w:p w14:paraId="77392D4E" w14:textId="47A32BD5" w:rsidR="00C71E17" w:rsidRPr="007F6F19" w:rsidRDefault="004D1293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7F6F19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Orthotics and footwear </w:t>
                  </w:r>
                </w:p>
              </w:tc>
            </w:tr>
            <w:tr w:rsidR="004D1293" w:rsidRPr="007E7480" w14:paraId="498231E1" w14:textId="77777777" w:rsidTr="00AD2F17">
              <w:sdt>
                <w:sdtP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en-US"/>
                  </w:rPr>
                  <w:id w:val="-2090996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24F5FCD" w14:textId="0C556E99" w:rsidR="004D1293" w:rsidRPr="00683CA0" w:rsidRDefault="004D1293" w:rsidP="00C71E17">
                      <w:pPr>
                        <w:spacing w:before="0" w:after="200"/>
                        <w:jc w:val="center"/>
                        <w:rPr>
                          <w:rFonts w:ascii="MS Gothic" w:eastAsia="MS Gothic" w:hAnsi="MS Gothic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33" w:type="dxa"/>
                </w:tcPr>
                <w:p w14:paraId="2A1B1B9B" w14:textId="4FC39682" w:rsidR="004D1293" w:rsidRDefault="007F6F19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Spasticity and its management</w:t>
                  </w:r>
                </w:p>
              </w:tc>
              <w:tc>
                <w:tcPr>
                  <w:tcW w:w="507" w:type="dxa"/>
                </w:tcPr>
                <w:p w14:paraId="6CFEE4DE" w14:textId="77777777" w:rsidR="004D1293" w:rsidRDefault="004D1293" w:rsidP="00C71E17">
                  <w:pPr>
                    <w:spacing w:before="0" w:after="200"/>
                    <w:rPr>
                      <w:rFonts w:ascii="MS Gothic" w:eastAsia="MS Gothic" w:hAnsi="MS Gothic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73" w:type="dxa"/>
                </w:tcPr>
                <w:p w14:paraId="099F1781" w14:textId="77777777" w:rsidR="004D1293" w:rsidRDefault="004D1293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</w:tcPr>
                <w:p w14:paraId="37557745" w14:textId="77777777" w:rsidR="004D1293" w:rsidRPr="007E7480" w:rsidRDefault="004D1293" w:rsidP="00C71E17">
                  <w:pPr>
                    <w:spacing w:before="0" w:after="200"/>
                    <w:rPr>
                      <w:rFonts w:ascii="MS Gothic" w:eastAsia="MS Gothic" w:hAnsi="MS Gothic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13" w:type="dxa"/>
                </w:tcPr>
                <w:p w14:paraId="64CD6FE0" w14:textId="77777777" w:rsidR="004D1293" w:rsidRDefault="004D1293" w:rsidP="00C71E17">
                  <w:pPr>
                    <w:spacing w:before="0" w:after="20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97" w:type="dxa"/>
                </w:tcPr>
                <w:p w14:paraId="3849CE1A" w14:textId="77777777" w:rsidR="004D1293" w:rsidRPr="007E7480" w:rsidRDefault="004D1293" w:rsidP="00C71E17">
                  <w:pPr>
                    <w:spacing w:before="0" w:after="20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96" w:type="dxa"/>
                </w:tcPr>
                <w:p w14:paraId="02747A3D" w14:textId="77777777" w:rsidR="004D1293" w:rsidRDefault="004D1293" w:rsidP="00C71E17">
                  <w:pPr>
                    <w:spacing w:before="0" w:after="200"/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22E86B2" w14:textId="64A8C053" w:rsidR="00757E30" w:rsidRPr="00F20C4B" w:rsidRDefault="00757E30">
            <w:pPr>
              <w:spacing w:before="0" w:after="200"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</w:t>
            </w:r>
            <w:r w:rsidRPr="00F20C4B">
              <w:rPr>
                <w:b/>
                <w:lang w:val="en-US"/>
              </w:rPr>
              <w:t xml:space="preserve">rainee </w:t>
            </w:r>
            <w:r>
              <w:rPr>
                <w:b/>
                <w:lang w:val="en-US"/>
              </w:rPr>
              <w:t>d</w:t>
            </w:r>
            <w:r w:rsidRPr="00F20C4B">
              <w:rPr>
                <w:b/>
                <w:lang w:val="en-US"/>
              </w:rPr>
              <w:t>eclaration</w:t>
            </w:r>
          </w:p>
          <w:p w14:paraId="4DF201A0" w14:textId="77777777" w:rsidR="00757E30" w:rsidRPr="00F20C4B" w:rsidRDefault="00757E30">
            <w:pPr>
              <w:spacing w:before="0" w:after="200" w:line="276" w:lineRule="auto"/>
              <w:rPr>
                <w:i/>
                <w:lang w:val="en-US"/>
              </w:rPr>
            </w:pPr>
            <w:r w:rsidRPr="00F20C4B">
              <w:rPr>
                <w:i/>
                <w:lang w:val="en-US"/>
              </w:rPr>
              <w:t>Please tick to indicate that you understand the following statements.</w:t>
            </w:r>
          </w:p>
          <w:p w14:paraId="58354259" w14:textId="77777777" w:rsidR="00757E30" w:rsidRDefault="00757E30">
            <w:pPr>
              <w:spacing w:before="0" w:after="200"/>
              <w:rPr>
                <w:lang w:val="en-US"/>
              </w:rPr>
            </w:pPr>
            <w:r w:rsidRPr="00F20C4B">
              <w:rPr>
                <w:lang w:val="en-US"/>
              </w:rPr>
              <w:t>I declare that: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8241"/>
            </w:tblGrid>
            <w:tr w:rsidR="00757E30" w:rsidRPr="00757E30" w14:paraId="48A6D3E6" w14:textId="77777777">
              <w:tc>
                <w:tcPr>
                  <w:tcW w:w="559" w:type="dxa"/>
                </w:tcPr>
                <w:p w14:paraId="0E3F3E68" w14:textId="77777777" w:rsidR="00757E30" w:rsidRDefault="00757E30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B49C8BD" w14:textId="77777777" w:rsidR="00757E30" w:rsidRPr="00757E30" w:rsidRDefault="00757E30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>Patient, family, Whan</w:t>
                  </w:r>
                  <w:r w:rsidRPr="00757E30">
                    <w:t>ā</w:t>
                  </w:r>
                  <w:r w:rsidRPr="00757E30">
                    <w:rPr>
                      <w:lang w:val="en-US"/>
                    </w:rPr>
                    <w:t>u and/or staff information has been de-identified.</w:t>
                  </w:r>
                </w:p>
              </w:tc>
            </w:tr>
            <w:tr w:rsidR="00757E30" w:rsidRPr="00757E30" w14:paraId="2290E07B" w14:textId="77777777">
              <w:tc>
                <w:tcPr>
                  <w:tcW w:w="559" w:type="dxa"/>
                </w:tcPr>
                <w:p w14:paraId="431C0535" w14:textId="77777777" w:rsidR="00757E30" w:rsidRDefault="00757E30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5009640" w14:textId="77777777" w:rsidR="00757E30" w:rsidRPr="00757E30" w:rsidRDefault="00757E30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>This case report is my own original work, except where I have appropriately cited the original source. I have acknowledged where generative AI may have been used in my case report.</w:t>
                  </w:r>
                </w:p>
              </w:tc>
            </w:tr>
            <w:tr w:rsidR="00757E30" w:rsidRPr="00757E30" w14:paraId="5E9FC782" w14:textId="77777777">
              <w:tc>
                <w:tcPr>
                  <w:tcW w:w="559" w:type="dxa"/>
                </w:tcPr>
                <w:p w14:paraId="2B00903F" w14:textId="77777777" w:rsidR="00757E30" w:rsidRDefault="00757E30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4FAA9841" w14:textId="77777777" w:rsidR="00757E30" w:rsidRPr="00757E30" w:rsidRDefault="00757E30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 xml:space="preserve">This case report has not been previously submitted </w:t>
                  </w:r>
                  <w:r w:rsidRPr="00757E30">
                    <w:t>as a requirement for an RACP training program</w:t>
                  </w:r>
                  <w:r w:rsidRPr="00757E30">
                    <w:rPr>
                      <w:lang w:val="en-US"/>
                    </w:rPr>
                    <w:t>.</w:t>
                  </w:r>
                </w:p>
              </w:tc>
            </w:tr>
            <w:tr w:rsidR="00757E30" w14:paraId="1861B360" w14:textId="77777777">
              <w:tc>
                <w:tcPr>
                  <w:tcW w:w="559" w:type="dxa"/>
                </w:tcPr>
                <w:p w14:paraId="32B5B486" w14:textId="77777777" w:rsidR="00757E30" w:rsidRDefault="00757E30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7FDB3A8A" w14:textId="77777777" w:rsidR="00757E30" w:rsidRDefault="00757E30">
                  <w:pPr>
                    <w:spacing w:before="0" w:after="200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t xml:space="preserve">This </w:t>
                  </w:r>
                  <w:r>
                    <w:rPr>
                      <w:lang w:val="en-US"/>
                    </w:rPr>
                    <w:t>case report</w:t>
                  </w:r>
                  <w:r w:rsidRPr="00F20C4B">
                    <w:rPr>
                      <w:lang w:val="en-US"/>
                    </w:rPr>
                    <w:t xml:space="preserve"> complies with the College’s </w:t>
                  </w:r>
                  <w:hyperlink r:id="rId14" w:history="1">
                    <w:r w:rsidRPr="00DA118F">
                      <w:rPr>
                        <w:rStyle w:val="Hyperlink"/>
                        <w:i/>
                        <w:lang w:val="en-US"/>
                      </w:rPr>
                      <w:t>Academic Integrity in Training</w:t>
                    </w:r>
                  </w:hyperlink>
                  <w:r w:rsidRPr="00F20C4B">
                    <w:rPr>
                      <w:lang w:val="en-US"/>
                    </w:rPr>
                    <w:t xml:space="preserve"> policy</w:t>
                  </w:r>
                  <w:r>
                    <w:rPr>
                      <w:lang w:val="en-US"/>
                    </w:rPr>
                    <w:t>.</w:t>
                  </w:r>
                </w:p>
              </w:tc>
            </w:tr>
          </w:tbl>
          <w:p w14:paraId="7C0FEF2E" w14:textId="77777777" w:rsidR="00757E30" w:rsidRDefault="00757E30" w:rsidP="00757E30">
            <w:pPr>
              <w:spacing w:before="0" w:after="200"/>
              <w:rPr>
                <w:lang w:val="en-US"/>
              </w:rPr>
            </w:pPr>
            <w:r w:rsidRPr="00F20C4B">
              <w:rPr>
                <w:b/>
                <w:lang w:val="en-US"/>
              </w:rPr>
              <w:t xml:space="preserve">Date of submission:   </w:t>
            </w:r>
            <w:r w:rsidRPr="00F20C4B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   </w:t>
            </w:r>
          </w:p>
          <w:p w14:paraId="4E2E3F0E" w14:textId="71C70B78" w:rsidR="00757E30" w:rsidRDefault="00757E30" w:rsidP="00757E30">
            <w:pPr>
              <w:spacing w:before="0" w:after="200"/>
              <w:rPr>
                <w:b/>
                <w:i/>
                <w:lang w:val="en-US"/>
              </w:rPr>
            </w:pPr>
            <w:r w:rsidRPr="004256C3">
              <w:rPr>
                <w:b/>
                <w:bCs/>
                <w:lang w:val="en-US"/>
              </w:rPr>
              <w:t>Trainee s</w:t>
            </w:r>
            <w:r w:rsidRPr="00F20C4B">
              <w:rPr>
                <w:b/>
                <w:bCs/>
                <w:lang w:val="en-US"/>
              </w:rPr>
              <w:t>ignature</w:t>
            </w:r>
            <w:r w:rsidRPr="00F20C4B">
              <w:rPr>
                <w:b/>
                <w:lang w:val="en-US"/>
              </w:rPr>
              <w:t xml:space="preserve">: </w:t>
            </w:r>
            <w:sdt>
              <w:sdtPr>
                <w:rPr>
                  <w:b/>
                  <w:lang w:val="en-US"/>
                </w:rPr>
                <w:id w:val="1920126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58F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7E30" w14:paraId="680DEB80" w14:textId="77777777">
        <w:tc>
          <w:tcPr>
            <w:tcW w:w="9016" w:type="dxa"/>
          </w:tcPr>
          <w:p w14:paraId="2E31C439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 xml:space="preserve">Trainee reflection on case study </w:t>
            </w:r>
          </w:p>
          <w:p w14:paraId="46417854" w14:textId="77777777" w:rsidR="00757E30" w:rsidRPr="000775B9" w:rsidRDefault="00757E30">
            <w:pPr>
              <w:spacing w:before="0" w:after="200"/>
              <w:rPr>
                <w:i/>
              </w:rPr>
            </w:pPr>
            <w:r w:rsidRPr="000775B9">
              <w:rPr>
                <w:i/>
              </w:rPr>
              <w:t xml:space="preserve">What did you learn?   </w:t>
            </w:r>
          </w:p>
          <w:sdt>
            <w:sdtPr>
              <w:rPr>
                <w:b/>
                <w:iCs/>
                <w:lang w:val="en-US"/>
              </w:rPr>
              <w:id w:val="-639493354"/>
              <w:placeholder>
                <w:docPart w:val="DefaultPlaceholder_-1854013440"/>
              </w:placeholder>
              <w:showingPlcHdr/>
            </w:sdtPr>
            <w:sdtEndPr/>
            <w:sdtContent>
              <w:p w14:paraId="58B1FC24" w14:textId="54FCEBF2" w:rsidR="00757E30" w:rsidRPr="00757E30" w:rsidRDefault="00757E30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22D1D0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56D07F2E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3BB304F5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35D7DF25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35986C54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33809CD8" w14:textId="77777777" w:rsidR="00757E30" w:rsidRPr="00F20C4B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  <w:tr w:rsidR="00757E30" w14:paraId="731D719A" w14:textId="77777777">
        <w:tc>
          <w:tcPr>
            <w:tcW w:w="9016" w:type="dxa"/>
          </w:tcPr>
          <w:p w14:paraId="79106FF4" w14:textId="77777777" w:rsidR="00757E30" w:rsidRPr="007B2016" w:rsidRDefault="00757E30">
            <w:pPr>
              <w:spacing w:before="0" w:after="200"/>
              <w:rPr>
                <w:bCs/>
                <w:i/>
                <w:lang w:val="en-US"/>
              </w:rPr>
            </w:pPr>
            <w:r w:rsidRPr="007B2016">
              <w:rPr>
                <w:bCs/>
                <w:i/>
                <w:lang w:val="en-US"/>
              </w:rPr>
              <w:t>How will you apply this learning in the future?</w:t>
            </w:r>
          </w:p>
          <w:sdt>
            <w:sdtPr>
              <w:rPr>
                <w:b/>
                <w:iCs/>
                <w:lang w:val="en-US"/>
              </w:rPr>
              <w:id w:val="-633562427"/>
              <w:placeholder>
                <w:docPart w:val="DefaultPlaceholder_-1854013440"/>
              </w:placeholder>
              <w:showingPlcHdr/>
            </w:sdtPr>
            <w:sdtEndPr/>
            <w:sdtContent>
              <w:p w14:paraId="06A3D769" w14:textId="69FCD402" w:rsidR="00757E30" w:rsidRPr="00757E30" w:rsidRDefault="00757E30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8B7CAF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403B1F7D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3733D70D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5EEDCEAC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0094157B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5ACDE2FD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  <w:p w14:paraId="2789F8E0" w14:textId="77777777" w:rsidR="00757E30" w:rsidRDefault="00757E30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</w:tbl>
    <w:p w14:paraId="2597FA6D" w14:textId="77777777" w:rsidR="00D32DF8" w:rsidRPr="00D32DF8" w:rsidRDefault="00D32DF8" w:rsidP="00D32DF8"/>
    <w:sectPr w:rsidR="00D32DF8" w:rsidRPr="00D32DF8" w:rsidSect="00757E30">
      <w:headerReference w:type="default" r:id="rId15"/>
      <w:footerReference w:type="default" r:id="rId16"/>
      <w:footerReference w:type="first" r:id="rId17"/>
      <w:pgSz w:w="11906" w:h="16838" w:code="9"/>
      <w:pgMar w:top="1304" w:right="1440" w:bottom="1135" w:left="1440" w:header="39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7080" w14:textId="77777777" w:rsidR="002C693B" w:rsidRDefault="002C693B" w:rsidP="0075046E">
      <w:r>
        <w:separator/>
      </w:r>
    </w:p>
    <w:p w14:paraId="548F8B9B" w14:textId="77777777" w:rsidR="002C693B" w:rsidRDefault="002C693B" w:rsidP="0075046E"/>
  </w:endnote>
  <w:endnote w:type="continuationSeparator" w:id="0">
    <w:p w14:paraId="67789374" w14:textId="77777777" w:rsidR="002C693B" w:rsidRDefault="002C693B" w:rsidP="0075046E">
      <w:r>
        <w:continuationSeparator/>
      </w:r>
    </w:p>
    <w:p w14:paraId="17BDC440" w14:textId="77777777" w:rsidR="002C693B" w:rsidRDefault="002C693B" w:rsidP="0075046E"/>
  </w:endnote>
  <w:endnote w:type="continuationNotice" w:id="1">
    <w:p w14:paraId="3D717A67" w14:textId="77777777" w:rsidR="002C693B" w:rsidRDefault="002C69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10C65BE9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cover sheet: Advanced Training in </w:t>
          </w:r>
          <w:r w:rsidR="00D1056B">
            <w:rPr>
              <w:rFonts w:eastAsiaTheme="majorEastAsia"/>
            </w:rPr>
            <w:t>Rehabilitation Medicine (adult)</w:t>
          </w:r>
          <w:r w:rsidRPr="00BE4202">
            <w:rPr>
              <w:rFonts w:eastAsiaTheme="majorEastAsia"/>
            </w:rPr>
            <w:t xml:space="preserve"> </w:t>
          </w:r>
        </w:p>
      </w:tc>
      <w:tc>
        <w:tcPr>
          <w:tcW w:w="3544" w:type="dxa"/>
          <w:vAlign w:val="center"/>
        </w:tcPr>
        <w:p w14:paraId="4497F752" w14:textId="4839259D" w:rsidR="00117ED0" w:rsidRPr="00117ED0" w:rsidRDefault="00AF32B8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</w:t>
          </w:r>
          <w:r w:rsidR="00D1056B">
            <w:rPr>
              <w:rFonts w:cs="Arial"/>
            </w:rPr>
            <w:t xml:space="preserve">    Rehab</w:t>
          </w:r>
          <w:r w:rsidRPr="00AF32B8">
            <w:rPr>
              <w:rFonts w:cs="Arial"/>
            </w:rPr>
            <w:t>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EFC3" w14:textId="77777777" w:rsidR="002C693B" w:rsidRDefault="002C693B" w:rsidP="00925B66">
      <w:pPr>
        <w:spacing w:before="40" w:after="40"/>
      </w:pPr>
      <w:r>
        <w:separator/>
      </w:r>
    </w:p>
  </w:footnote>
  <w:footnote w:type="continuationSeparator" w:id="0">
    <w:p w14:paraId="041BBFE7" w14:textId="77777777" w:rsidR="002C693B" w:rsidRDefault="002C693B" w:rsidP="0075046E">
      <w:r>
        <w:continuationSeparator/>
      </w:r>
    </w:p>
    <w:p w14:paraId="379DA9E8" w14:textId="77777777" w:rsidR="002C693B" w:rsidRDefault="002C693B" w:rsidP="0075046E"/>
  </w:footnote>
  <w:footnote w:type="continuationNotice" w:id="1">
    <w:p w14:paraId="30AED87C" w14:textId="77777777" w:rsidR="002C693B" w:rsidRDefault="002C69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9028B"/>
    <w:multiLevelType w:val="multilevel"/>
    <w:tmpl w:val="7540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3"/>
  </w:num>
  <w:num w:numId="9" w16cid:durableId="308478111">
    <w:abstractNumId w:val="41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3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30"/>
  </w:num>
  <w:num w:numId="43" w16cid:durableId="119068396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vvTYPnbxuULczsphPUWc6dxLxdW1Nl5WT3T6eupMjAsBQTOCKLgzjf7OxpWz9lCDs9JgdASKKm8TkqPI5/Cw==" w:salt="S9onusjtxD9AmHz6bRR1x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1C8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4D6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47119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2C5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BBE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2CF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54A0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146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207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97C6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693B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044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371E5"/>
    <w:rsid w:val="003405DF"/>
    <w:rsid w:val="003407C4"/>
    <w:rsid w:val="0034094D"/>
    <w:rsid w:val="00340AED"/>
    <w:rsid w:val="0034118E"/>
    <w:rsid w:val="0034164D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05F61"/>
    <w:rsid w:val="00411351"/>
    <w:rsid w:val="004119E5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2AA"/>
    <w:rsid w:val="00454BA8"/>
    <w:rsid w:val="00454D63"/>
    <w:rsid w:val="004556D7"/>
    <w:rsid w:val="004558E7"/>
    <w:rsid w:val="00455E15"/>
    <w:rsid w:val="004566DA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2ADC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755"/>
    <w:rsid w:val="00490C79"/>
    <w:rsid w:val="00490DB0"/>
    <w:rsid w:val="004913CF"/>
    <w:rsid w:val="00491E6F"/>
    <w:rsid w:val="0049239F"/>
    <w:rsid w:val="0049291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293"/>
    <w:rsid w:val="004D184C"/>
    <w:rsid w:val="004D37B1"/>
    <w:rsid w:val="004D44E0"/>
    <w:rsid w:val="004D5550"/>
    <w:rsid w:val="004D56CA"/>
    <w:rsid w:val="004D5721"/>
    <w:rsid w:val="004D5982"/>
    <w:rsid w:val="004D6525"/>
    <w:rsid w:val="004D7C53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5FC1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47323"/>
    <w:rsid w:val="00550B89"/>
    <w:rsid w:val="00551BBB"/>
    <w:rsid w:val="00551C55"/>
    <w:rsid w:val="0055251A"/>
    <w:rsid w:val="00552999"/>
    <w:rsid w:val="005529A5"/>
    <w:rsid w:val="00552B6A"/>
    <w:rsid w:val="00552B8C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0D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178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98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3C8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0FF"/>
    <w:rsid w:val="006827DC"/>
    <w:rsid w:val="00683CA0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953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3E8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27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051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350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8F3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30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6E6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1E33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689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7F6F19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9D9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0D9E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4E62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530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561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631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ACD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D7FC8"/>
    <w:rsid w:val="009E1177"/>
    <w:rsid w:val="009E1F36"/>
    <w:rsid w:val="009E2135"/>
    <w:rsid w:val="009E31B1"/>
    <w:rsid w:val="009E33A2"/>
    <w:rsid w:val="009E3722"/>
    <w:rsid w:val="009E4020"/>
    <w:rsid w:val="009E42C1"/>
    <w:rsid w:val="009E499C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8E1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77957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2F17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2B8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4F6A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2BC8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82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934"/>
    <w:rsid w:val="00BF1E30"/>
    <w:rsid w:val="00BF20A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4DBB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47FB1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17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747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22FD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A0E"/>
    <w:rsid w:val="00D06D17"/>
    <w:rsid w:val="00D07726"/>
    <w:rsid w:val="00D079C3"/>
    <w:rsid w:val="00D1001D"/>
    <w:rsid w:val="00D1056B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2DF8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584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00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1D98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991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2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17FA3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0ED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  <w:rsid w:val="4E5B3AD4"/>
    <w:rsid w:val="7A29B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F114A614-1425-4120-AC6A-BFDD04D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mod/resource/view.php?id=3663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docs/default-source/default-document-library/academic-integrity-in-training-policy.pdf?sfvrsn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F3BA-D0F4-4875-A086-7199E47F3A40}"/>
      </w:docPartPr>
      <w:docPartBody>
        <w:p w:rsidR="002943CD" w:rsidRDefault="002943CD">
          <w:r w:rsidRPr="009F5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CD"/>
    <w:rsid w:val="001602C5"/>
    <w:rsid w:val="002132CF"/>
    <w:rsid w:val="00273179"/>
    <w:rsid w:val="002943CD"/>
    <w:rsid w:val="003540C6"/>
    <w:rsid w:val="004E6C30"/>
    <w:rsid w:val="00552B8C"/>
    <w:rsid w:val="006456F3"/>
    <w:rsid w:val="00714CAD"/>
    <w:rsid w:val="008149D9"/>
    <w:rsid w:val="008D5561"/>
    <w:rsid w:val="00B52BC8"/>
    <w:rsid w:val="00CC4538"/>
    <w:rsid w:val="00CE22FD"/>
    <w:rsid w:val="00D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3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9EDAF-BEE6-41FD-9952-3B06E9BE765C}">
  <ds:schemaRefs>
    <ds:schemaRef ds:uri="http://purl.org/dc/dcmitype/"/>
    <ds:schemaRef ds:uri="8a45df18-1b1a-499d-90c6-d04be75f9f9a"/>
    <ds:schemaRef ds:uri="http://schemas.microsoft.com/office/2006/documentManagement/types"/>
    <ds:schemaRef ds:uri="http://purl.org/dc/elements/1.1/"/>
    <ds:schemaRef ds:uri="http://purl.org/dc/terms/"/>
    <ds:schemaRef ds:uri="0b77cf3b-53b0-4276-95d6-69a9c81ff52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3180</CharactersWithSpaces>
  <SharedDoc>false</SharedDoc>
  <HLinks>
    <vt:vector size="18" baseType="variant">
      <vt:variant>
        <vt:i4>8323195</vt:i4>
      </vt:variant>
      <vt:variant>
        <vt:i4>30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https://elearning.racp.edu.au/mod/resource/view.php?id=36639</vt:lpwstr>
      </vt:variant>
      <vt:variant>
        <vt:lpwstr/>
      </vt:variant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Amanda Correa</cp:lastModifiedBy>
  <cp:revision>2</cp:revision>
  <cp:lastPrinted>2019-05-21T20:02:00Z</cp:lastPrinted>
  <dcterms:created xsi:type="dcterms:W3CDTF">2025-09-03T23:16:00Z</dcterms:created>
  <dcterms:modified xsi:type="dcterms:W3CDTF">2025-09-03T23:16:00Z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